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51" w:rsidRDefault="004A4651" w:rsidP="004A4651">
      <w:pPr>
        <w:pStyle w:val="Title"/>
      </w:pPr>
      <w:proofErr w:type="spellStart"/>
      <w:r>
        <w:t>Akaun</w:t>
      </w:r>
      <w:proofErr w:type="spellEnd"/>
      <w:r>
        <w:t xml:space="preserve"> &amp; </w:t>
      </w:r>
      <w:proofErr w:type="spellStart"/>
      <w:r>
        <w:t>Perbankan</w:t>
      </w:r>
      <w:proofErr w:type="spellEnd"/>
    </w:p>
    <w:p w:rsidR="004A4651" w:rsidRDefault="004A4651" w:rsidP="004A4651">
      <w:pPr>
        <w:pStyle w:val="ListParagraph"/>
        <w:numPr>
          <w:ilvl w:val="0"/>
          <w:numId w:val="1"/>
        </w:numPr>
      </w:pPr>
      <w:r>
        <w:t>Change Account Details to BM</w:t>
      </w:r>
    </w:p>
    <w:p w:rsidR="004A4651" w:rsidRDefault="004A4651" w:rsidP="004A4651">
      <w:pPr>
        <w:pStyle w:val="ListParagraph"/>
        <w:numPr>
          <w:ilvl w:val="0"/>
          <w:numId w:val="1"/>
        </w:numPr>
      </w:pPr>
      <w:r>
        <w:t xml:space="preserve">Change GO button to </w:t>
      </w:r>
      <w:proofErr w:type="spellStart"/>
      <w:r>
        <w:t>Seterusnya</w:t>
      </w:r>
      <w:proofErr w:type="spellEnd"/>
      <w:r>
        <w:t>.</w:t>
      </w:r>
    </w:p>
    <w:p w:rsidR="00813C87" w:rsidRDefault="00FD0969">
      <w:r>
        <w:rPr>
          <w:noProof/>
          <w:lang w:bidi="th-TH"/>
        </w:rPr>
        <w:pict>
          <v:rect id="_x0000_s1027" style="position:absolute;margin-left:461.95pt;margin-top:116pt;width:24.15pt;height:22.45pt;z-index:251659264" filled="f" strokecolor="red" strokeweight="1.5pt"/>
        </w:pict>
      </w:r>
      <w:r>
        <w:rPr>
          <w:noProof/>
          <w:lang w:bidi="th-TH"/>
        </w:rPr>
        <w:pict>
          <v:rect id="_x0000_s1026" style="position:absolute;margin-left:374.9pt;margin-top:118.85pt;width:1in;height:16.85pt;z-index:251658240" filled="f" strokecolor="red" strokeweight="1.5pt"/>
        </w:pict>
      </w:r>
      <w:r w:rsidR="00813C87">
        <w:rPr>
          <w:noProof/>
          <w:lang w:bidi="th-TH"/>
        </w:rPr>
        <w:drawing>
          <wp:inline distT="0" distB="0" distL="0" distR="0">
            <wp:extent cx="6311100" cy="2173184"/>
            <wp:effectExtent l="38100" t="57150" r="108750" b="93766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1254" t="31650" r="13095" b="36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100" cy="217318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E27FF" w:rsidRDefault="005E27FF" w:rsidP="005E27FF">
      <w:pPr>
        <w:pStyle w:val="Heading2"/>
      </w:pPr>
      <w:r>
        <w:t>Account Details</w:t>
      </w:r>
    </w:p>
    <w:p w:rsidR="004A4651" w:rsidRDefault="004A4651" w:rsidP="004A4651">
      <w:pPr>
        <w:pStyle w:val="ListParagraph"/>
        <w:numPr>
          <w:ilvl w:val="0"/>
          <w:numId w:val="2"/>
        </w:numPr>
      </w:pPr>
      <w:r>
        <w:t xml:space="preserve">Change Status </w:t>
      </w:r>
      <w:proofErr w:type="spellStart"/>
      <w:r>
        <w:t>Akaun</w:t>
      </w:r>
      <w:proofErr w:type="spellEnd"/>
      <w:r>
        <w:t xml:space="preserve"> to BM</w:t>
      </w:r>
    </w:p>
    <w:p w:rsidR="004A4651" w:rsidRDefault="004A4651" w:rsidP="004A4651">
      <w:pPr>
        <w:pStyle w:val="ListParagraph"/>
        <w:numPr>
          <w:ilvl w:val="0"/>
          <w:numId w:val="2"/>
        </w:numPr>
      </w:pPr>
      <w:r>
        <w:t xml:space="preserve">Change GO button to </w:t>
      </w:r>
      <w:proofErr w:type="spellStart"/>
      <w:r>
        <w:t>Seterusnya</w:t>
      </w:r>
      <w:proofErr w:type="spellEnd"/>
      <w:r>
        <w:t>.</w:t>
      </w:r>
    </w:p>
    <w:p w:rsidR="000C7127" w:rsidRDefault="00FD0969">
      <w:r>
        <w:rPr>
          <w:noProof/>
          <w:lang w:bidi="th-TH"/>
        </w:rPr>
        <w:pict>
          <v:rect id="_x0000_s1030" style="position:absolute;margin-left:147.75pt;margin-top:202.4pt;width:34.6pt;height:22.45pt;z-index:251662336" filled="f" strokecolor="red" strokeweight="1.5pt"/>
        </w:pict>
      </w:r>
      <w:r>
        <w:rPr>
          <w:noProof/>
          <w:lang w:bidi="th-TH"/>
        </w:rPr>
        <w:pict>
          <v:rect id="_x0000_s1028" style="position:absolute;margin-left:200.85pt;margin-top:98.6pt;width:40.45pt;height:16.85pt;z-index:251660288" filled="f" strokecolor="red" strokeweight="1.5pt"/>
        </w:pict>
      </w:r>
      <w:r w:rsidR="00813C87">
        <w:rPr>
          <w:noProof/>
          <w:lang w:bidi="th-TH"/>
        </w:rPr>
        <w:drawing>
          <wp:inline distT="0" distB="0" distL="0" distR="0">
            <wp:extent cx="6300848" cy="2826327"/>
            <wp:effectExtent l="38100" t="57150" r="119002" b="8832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255" t="28283" r="13926" b="29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059" cy="28304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E27FF" w:rsidRDefault="005E27FF"/>
    <w:p w:rsidR="005E27FF" w:rsidRDefault="005E27FF"/>
    <w:p w:rsidR="005E27FF" w:rsidRDefault="005E27FF" w:rsidP="005E27FF">
      <w:pPr>
        <w:pStyle w:val="Heading2"/>
      </w:pPr>
      <w:proofErr w:type="spellStart"/>
      <w:r>
        <w:lastRenderedPageBreak/>
        <w:t>AGRONet</w:t>
      </w:r>
      <w:proofErr w:type="spellEnd"/>
      <w:r>
        <w:t xml:space="preserve"> Transaction History</w:t>
      </w:r>
    </w:p>
    <w:p w:rsidR="004A4651" w:rsidRDefault="004A4651" w:rsidP="004A4651">
      <w:pPr>
        <w:pStyle w:val="ListParagraph"/>
        <w:numPr>
          <w:ilvl w:val="0"/>
          <w:numId w:val="3"/>
        </w:numPr>
      </w:pPr>
      <w:r>
        <w:t xml:space="preserve">NO title below account number. Title –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AGRONet</w:t>
      </w:r>
      <w:proofErr w:type="spellEnd"/>
      <w:r>
        <w:t xml:space="preserve"> (</w:t>
      </w:r>
      <w:proofErr w:type="spellStart"/>
      <w:r>
        <w:t>AGRONet</w:t>
      </w:r>
      <w:proofErr w:type="spellEnd"/>
      <w:r>
        <w:t xml:space="preserve"> Transaction History)</w:t>
      </w:r>
    </w:p>
    <w:p w:rsidR="004A4651" w:rsidRDefault="004A4651" w:rsidP="004A4651">
      <w:pPr>
        <w:pStyle w:val="ListParagraph"/>
        <w:numPr>
          <w:ilvl w:val="0"/>
          <w:numId w:val="3"/>
        </w:numPr>
      </w:pPr>
      <w:r>
        <w:t xml:space="preserve">Channel label not in the </w:t>
      </w:r>
      <w:proofErr w:type="spellStart"/>
      <w:r w:rsidRPr="004A4651">
        <w:t>IBApplicationResources_ms</w:t>
      </w:r>
      <w:proofErr w:type="spellEnd"/>
      <w:r w:rsidRPr="004A4651">
        <w:t>-RIB</w:t>
      </w:r>
      <w:r w:rsidR="005E27FF">
        <w:t xml:space="preserve"> file.</w:t>
      </w:r>
    </w:p>
    <w:p w:rsidR="005E27FF" w:rsidRDefault="005E27FF" w:rsidP="004A4651">
      <w:pPr>
        <w:pStyle w:val="ListParagraph"/>
        <w:numPr>
          <w:ilvl w:val="0"/>
          <w:numId w:val="3"/>
        </w:numPr>
      </w:pPr>
      <w:r>
        <w:t>Transaction status change to BM</w:t>
      </w:r>
    </w:p>
    <w:p w:rsidR="00813C87" w:rsidRDefault="004A4651">
      <w:r>
        <w:rPr>
          <w:noProof/>
          <w:lang w:bidi="th-TH"/>
        </w:rPr>
        <w:pict>
          <v:rect id="_x0000_s1034" style="position:absolute;margin-left:6.55pt;margin-top:20.4pt;width:65.45pt;height:16.85pt;z-index:251665408" filled="f" strokecolor="red" strokeweight="1.5pt"/>
        </w:pict>
      </w:r>
      <w:r w:rsidR="00FD0969">
        <w:rPr>
          <w:noProof/>
          <w:lang w:bidi="th-TH"/>
        </w:rPr>
        <w:pict>
          <v:rect id="_x0000_s1033" style="position:absolute;margin-left:225pt;margin-top:77.6pt;width:32.15pt;height:16.85pt;z-index:251664384" filled="f" strokecolor="red" strokeweight="1.5pt"/>
        </w:pict>
      </w:r>
      <w:r w:rsidR="00FD0969">
        <w:rPr>
          <w:noProof/>
          <w:lang w:bidi="th-TH"/>
        </w:rPr>
        <w:pict>
          <v:rect id="_x0000_s1032" style="position:absolute;margin-left:313.85pt;margin-top:43.95pt;width:156.5pt;height:16.85pt;z-index:251663360" filled="f" strokecolor="red" strokeweight="1.5pt"/>
        </w:pict>
      </w:r>
      <w:r w:rsidR="00813C87">
        <w:rPr>
          <w:noProof/>
          <w:lang w:bidi="th-TH"/>
        </w:rPr>
        <w:drawing>
          <wp:inline distT="0" distB="0" distL="0" distR="0">
            <wp:extent cx="6042026" cy="3025653"/>
            <wp:effectExtent l="38100" t="57150" r="111124" b="98547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462" t="29293" b="4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13" cy="302850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13C87" w:rsidSect="000C7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17DD"/>
    <w:multiLevelType w:val="hybridMultilevel"/>
    <w:tmpl w:val="76C01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B6C72"/>
    <w:multiLevelType w:val="hybridMultilevel"/>
    <w:tmpl w:val="38B6F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5052F"/>
    <w:multiLevelType w:val="hybridMultilevel"/>
    <w:tmpl w:val="22A6B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813C87"/>
    <w:rsid w:val="000C7127"/>
    <w:rsid w:val="003532AB"/>
    <w:rsid w:val="004A4651"/>
    <w:rsid w:val="005E27FF"/>
    <w:rsid w:val="006B13E2"/>
    <w:rsid w:val="00813C87"/>
    <w:rsid w:val="00A704F9"/>
    <w:rsid w:val="00FD0969"/>
    <w:rsid w:val="00F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8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46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46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A46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E2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2013-02-14T09:16:00Z</dcterms:created>
  <dcterms:modified xsi:type="dcterms:W3CDTF">2013-02-14T10:44:00Z</dcterms:modified>
</cp:coreProperties>
</file>